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1C" w:rsidRPr="00037BE2" w:rsidRDefault="0083611C" w:rsidP="0083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E2">
        <w:rPr>
          <w:rFonts w:ascii="Times New Roman" w:hAnsi="Times New Roman" w:cs="Times New Roman"/>
          <w:b/>
          <w:sz w:val="28"/>
          <w:szCs w:val="28"/>
        </w:rPr>
        <w:t xml:space="preserve">Рекомендации для родителей </w:t>
      </w:r>
    </w:p>
    <w:p w:rsidR="0083611C" w:rsidRPr="00037BE2" w:rsidRDefault="0083611C" w:rsidP="00836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BE2">
        <w:rPr>
          <w:rFonts w:ascii="Times New Roman" w:hAnsi="Times New Roman" w:cs="Times New Roman"/>
          <w:b/>
          <w:sz w:val="28"/>
          <w:szCs w:val="28"/>
        </w:rPr>
        <w:t>«Если Ваш ребенок совершил административное правонарушение»</w:t>
      </w:r>
    </w:p>
    <w:p w:rsidR="0083611C" w:rsidRPr="00470849" w:rsidRDefault="0083611C" w:rsidP="0083611C">
      <w:pPr>
        <w:pStyle w:val="a3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849">
        <w:rPr>
          <w:rFonts w:ascii="Times New Roman" w:hAnsi="Times New Roman" w:cs="Times New Roman"/>
          <w:sz w:val="28"/>
          <w:szCs w:val="28"/>
        </w:rPr>
        <w:t xml:space="preserve">Обратитесь к ребенку по факту задержания в форме «я – высказывания» («Я узнала…», «Мне сообщили, что ты был задержан…»). Дайте понять, что такое поведение не прошло </w:t>
      </w:r>
      <w:proofErr w:type="gramStart"/>
      <w:r w:rsidRPr="00470849">
        <w:rPr>
          <w:rFonts w:ascii="Times New Roman" w:hAnsi="Times New Roman" w:cs="Times New Roman"/>
          <w:sz w:val="28"/>
          <w:szCs w:val="28"/>
        </w:rPr>
        <w:t>незамеченным</w:t>
      </w:r>
      <w:proofErr w:type="gramEnd"/>
      <w:r w:rsidRPr="00470849">
        <w:rPr>
          <w:rFonts w:ascii="Times New Roman" w:hAnsi="Times New Roman" w:cs="Times New Roman"/>
          <w:sz w:val="28"/>
          <w:szCs w:val="28"/>
        </w:rPr>
        <w:t xml:space="preserve">, опишите его. </w:t>
      </w:r>
    </w:p>
    <w:p w:rsidR="0083611C" w:rsidRPr="00470849" w:rsidRDefault="0083611C" w:rsidP="0083611C">
      <w:pPr>
        <w:pStyle w:val="a3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849">
        <w:rPr>
          <w:rFonts w:ascii="Times New Roman" w:hAnsi="Times New Roman" w:cs="Times New Roman"/>
          <w:sz w:val="28"/>
          <w:szCs w:val="28"/>
        </w:rPr>
        <w:t xml:space="preserve">Выразите свои чувства по этому поводу («Я чувствую, что…», «Я огорчена, обеспокоена…» и т.д.). </w:t>
      </w:r>
    </w:p>
    <w:p w:rsidR="0083611C" w:rsidRPr="00470849" w:rsidRDefault="0083611C" w:rsidP="0083611C">
      <w:pPr>
        <w:pStyle w:val="a3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849">
        <w:rPr>
          <w:rFonts w:ascii="Times New Roman" w:hAnsi="Times New Roman" w:cs="Times New Roman"/>
          <w:sz w:val="28"/>
          <w:szCs w:val="28"/>
        </w:rPr>
        <w:t xml:space="preserve">Укажите на возможные последствия такого поведения, как Вы их видите («Это, на мой взгляд, может привести…»). </w:t>
      </w:r>
    </w:p>
    <w:p w:rsidR="0083611C" w:rsidRDefault="0083611C" w:rsidP="0083611C">
      <w:pPr>
        <w:pStyle w:val="a3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849">
        <w:rPr>
          <w:rFonts w:ascii="Times New Roman" w:hAnsi="Times New Roman" w:cs="Times New Roman"/>
          <w:sz w:val="28"/>
          <w:szCs w:val="28"/>
        </w:rPr>
        <w:t xml:space="preserve">Выскажите свои мысли по данному поводу («Я думаю, считаю…»; «Мне кажется…»; «По–моему…»; «На мой взгляд…»). </w:t>
      </w:r>
    </w:p>
    <w:p w:rsidR="0083611C" w:rsidRPr="00470849" w:rsidRDefault="0083611C" w:rsidP="0083611C">
      <w:pPr>
        <w:pStyle w:val="a3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849">
        <w:rPr>
          <w:rFonts w:ascii="Times New Roman" w:hAnsi="Times New Roman" w:cs="Times New Roman"/>
          <w:sz w:val="28"/>
          <w:szCs w:val="28"/>
        </w:rPr>
        <w:t xml:space="preserve">Дождитесь обратной связи, дайте опровергнуть или подтвердить Ваши мысли. Будьте готовы к различным реакциям подростка: кричит, молчит, опровергает, обвиняет - работайте с ним! </w:t>
      </w:r>
    </w:p>
    <w:p w:rsidR="0083611C" w:rsidRPr="00470849" w:rsidRDefault="0083611C" w:rsidP="0083611C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849">
        <w:rPr>
          <w:rFonts w:ascii="Times New Roman" w:hAnsi="Times New Roman" w:cs="Times New Roman"/>
          <w:sz w:val="28"/>
          <w:szCs w:val="28"/>
        </w:rPr>
        <w:t xml:space="preserve">Выставите требования домашней конституции («Я собираюсь предпринять (указать) меры»). </w:t>
      </w:r>
    </w:p>
    <w:p w:rsidR="0083611C" w:rsidRPr="00470849" w:rsidRDefault="0083611C" w:rsidP="0083611C">
      <w:pPr>
        <w:pStyle w:val="a3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849">
        <w:rPr>
          <w:rFonts w:ascii="Times New Roman" w:hAnsi="Times New Roman" w:cs="Times New Roman"/>
          <w:sz w:val="28"/>
          <w:szCs w:val="28"/>
        </w:rPr>
        <w:t xml:space="preserve">Выразите желание, что следовало бы сделать («Я хочу, чтобы ты бросил пить, но решение за тебя принимать не могу»). Таким образом, Вы передаете ответственность за его поведение ему самому. </w:t>
      </w:r>
    </w:p>
    <w:p w:rsidR="0083611C" w:rsidRPr="00470849" w:rsidRDefault="0083611C" w:rsidP="0083611C">
      <w:pPr>
        <w:pStyle w:val="a3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849">
        <w:rPr>
          <w:rFonts w:ascii="Times New Roman" w:hAnsi="Times New Roman" w:cs="Times New Roman"/>
          <w:sz w:val="28"/>
          <w:szCs w:val="28"/>
        </w:rPr>
        <w:t xml:space="preserve">Напомните, что Вы готовы помочь, если он захочет этого («Чем я могу помочь тебе?»). </w:t>
      </w:r>
    </w:p>
    <w:p w:rsidR="0083611C" w:rsidRPr="00470849" w:rsidRDefault="0083611C" w:rsidP="0083611C">
      <w:pPr>
        <w:pStyle w:val="a3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849">
        <w:rPr>
          <w:rFonts w:ascii="Times New Roman" w:hAnsi="Times New Roman" w:cs="Times New Roman"/>
          <w:sz w:val="28"/>
          <w:szCs w:val="28"/>
        </w:rPr>
        <w:t xml:space="preserve">Предоставьте инициативу ему. Помогайте, а не овладевайте всей ситуацией. Выразите свою уверенность в том, что он примет верное решение, непосредственно относящееся к его жизни, сохраняющее ее («Я верю, что в следующий раз ты поступишь по – </w:t>
      </w:r>
      <w:proofErr w:type="gramStart"/>
      <w:r w:rsidRPr="00470849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470849">
        <w:rPr>
          <w:rFonts w:ascii="Times New Roman" w:hAnsi="Times New Roman" w:cs="Times New Roman"/>
          <w:sz w:val="28"/>
          <w:szCs w:val="28"/>
        </w:rPr>
        <w:t xml:space="preserve"> »). </w:t>
      </w:r>
    </w:p>
    <w:p w:rsidR="0083611C" w:rsidRPr="00470849" w:rsidRDefault="0083611C" w:rsidP="0083611C">
      <w:pPr>
        <w:pStyle w:val="a3"/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70849">
        <w:rPr>
          <w:rFonts w:ascii="Times New Roman" w:hAnsi="Times New Roman" w:cs="Times New Roman"/>
          <w:sz w:val="28"/>
          <w:szCs w:val="28"/>
        </w:rPr>
        <w:t xml:space="preserve">Выразите свои чувства по поводу этого разговора, подчеркните важность таких моментов для Вас («Я рада, что мы с тобой поговорили»; «Спасибо, что ты меня выслушал»; «Мне было очень важно (трудно) поговорить с тобой на эту тему»). </w:t>
      </w:r>
    </w:p>
    <w:p w:rsidR="0083611C" w:rsidRDefault="0083611C" w:rsidP="0083611C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0849">
        <w:rPr>
          <w:rFonts w:ascii="Times New Roman" w:hAnsi="Times New Roman" w:cs="Times New Roman"/>
          <w:sz w:val="28"/>
          <w:szCs w:val="28"/>
        </w:rPr>
        <w:t>Не стоит: ругать, обвинять, задавать вопросы «почему?», игнорировать, делать так, чтобы подросток испытывал чувство вины, выяснять причину.</w:t>
      </w:r>
      <w:proofErr w:type="gramEnd"/>
    </w:p>
    <w:p w:rsidR="0083611C" w:rsidRPr="00470849" w:rsidRDefault="0083611C" w:rsidP="0083611C">
      <w:pPr>
        <w:pStyle w:val="a3"/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611C" w:rsidRPr="00037BE2" w:rsidRDefault="0083611C" w:rsidP="0083611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7BE2">
        <w:rPr>
          <w:rFonts w:ascii="Times New Roman" w:hAnsi="Times New Roman" w:cs="Times New Roman"/>
          <w:color w:val="FF0000"/>
          <w:sz w:val="28"/>
          <w:szCs w:val="28"/>
        </w:rPr>
        <w:t xml:space="preserve">ПОМНИТЕ! ВЫ НЕСЁТЕ ПОЛНУЮ ОТВЕТСТВЕННОСТЬ ЗА ВОСПИТАНИЕ И СОДЕРЖАНИЕ СВОИХ ДЕТЕЙ </w:t>
      </w:r>
    </w:p>
    <w:p w:rsidR="0083611C" w:rsidRPr="00470849" w:rsidRDefault="0083611C" w:rsidP="008361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F7F" w:rsidRDefault="00296F7F"/>
    <w:sectPr w:rsidR="00296F7F" w:rsidSect="0029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40EAF"/>
    <w:multiLevelType w:val="hybridMultilevel"/>
    <w:tmpl w:val="D5406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1C"/>
    <w:rsid w:val="00037BE2"/>
    <w:rsid w:val="00080540"/>
    <w:rsid w:val="000A016A"/>
    <w:rsid w:val="000D5294"/>
    <w:rsid w:val="00152339"/>
    <w:rsid w:val="001C565C"/>
    <w:rsid w:val="001C7D22"/>
    <w:rsid w:val="00236FEF"/>
    <w:rsid w:val="00256AFD"/>
    <w:rsid w:val="00287C0E"/>
    <w:rsid w:val="0029213F"/>
    <w:rsid w:val="00296F7F"/>
    <w:rsid w:val="002F65EB"/>
    <w:rsid w:val="00330D53"/>
    <w:rsid w:val="00346C46"/>
    <w:rsid w:val="00385F52"/>
    <w:rsid w:val="003A218E"/>
    <w:rsid w:val="003D45E7"/>
    <w:rsid w:val="0040441A"/>
    <w:rsid w:val="00407DBA"/>
    <w:rsid w:val="00453353"/>
    <w:rsid w:val="004A55A1"/>
    <w:rsid w:val="004A5DC0"/>
    <w:rsid w:val="004B15DF"/>
    <w:rsid w:val="004B17FB"/>
    <w:rsid w:val="004B4145"/>
    <w:rsid w:val="004F3FC6"/>
    <w:rsid w:val="00547FAC"/>
    <w:rsid w:val="005537C2"/>
    <w:rsid w:val="005807EC"/>
    <w:rsid w:val="005B23D5"/>
    <w:rsid w:val="005B5CA0"/>
    <w:rsid w:val="00621E9C"/>
    <w:rsid w:val="006359F9"/>
    <w:rsid w:val="00675444"/>
    <w:rsid w:val="00695C50"/>
    <w:rsid w:val="0072232D"/>
    <w:rsid w:val="00746A15"/>
    <w:rsid w:val="00787664"/>
    <w:rsid w:val="007B6435"/>
    <w:rsid w:val="008054B5"/>
    <w:rsid w:val="00807141"/>
    <w:rsid w:val="0081237E"/>
    <w:rsid w:val="00834288"/>
    <w:rsid w:val="0083611C"/>
    <w:rsid w:val="00864C30"/>
    <w:rsid w:val="008745A1"/>
    <w:rsid w:val="00874AEB"/>
    <w:rsid w:val="008A79B9"/>
    <w:rsid w:val="008C6CE1"/>
    <w:rsid w:val="00933982"/>
    <w:rsid w:val="00972F52"/>
    <w:rsid w:val="00976DF5"/>
    <w:rsid w:val="00997F01"/>
    <w:rsid w:val="009A005F"/>
    <w:rsid w:val="009A6392"/>
    <w:rsid w:val="00A07D37"/>
    <w:rsid w:val="00A14A11"/>
    <w:rsid w:val="00A813D0"/>
    <w:rsid w:val="00A97F1F"/>
    <w:rsid w:val="00AD4B87"/>
    <w:rsid w:val="00B129C4"/>
    <w:rsid w:val="00BB512D"/>
    <w:rsid w:val="00BE5520"/>
    <w:rsid w:val="00BF4420"/>
    <w:rsid w:val="00C32686"/>
    <w:rsid w:val="00C61134"/>
    <w:rsid w:val="00C81935"/>
    <w:rsid w:val="00CC57C4"/>
    <w:rsid w:val="00CD50D9"/>
    <w:rsid w:val="00D05F3E"/>
    <w:rsid w:val="00D31BA8"/>
    <w:rsid w:val="00D44DCF"/>
    <w:rsid w:val="00D50BA5"/>
    <w:rsid w:val="00D745D9"/>
    <w:rsid w:val="00D7520D"/>
    <w:rsid w:val="00D91937"/>
    <w:rsid w:val="00DF5B4E"/>
    <w:rsid w:val="00E11D85"/>
    <w:rsid w:val="00E13AA4"/>
    <w:rsid w:val="00E30C6C"/>
    <w:rsid w:val="00E57B4F"/>
    <w:rsid w:val="00E64245"/>
    <w:rsid w:val="00E672A7"/>
    <w:rsid w:val="00E82D30"/>
    <w:rsid w:val="00E93346"/>
    <w:rsid w:val="00E95907"/>
    <w:rsid w:val="00EC1412"/>
    <w:rsid w:val="00ED008A"/>
    <w:rsid w:val="00ED5FD8"/>
    <w:rsid w:val="00EF0C00"/>
    <w:rsid w:val="00EF7332"/>
    <w:rsid w:val="00F21C91"/>
    <w:rsid w:val="00F53E2A"/>
    <w:rsid w:val="00F543F3"/>
    <w:rsid w:val="00F61CA1"/>
    <w:rsid w:val="00F658BC"/>
    <w:rsid w:val="00F8581D"/>
    <w:rsid w:val="00F90A21"/>
    <w:rsid w:val="00FE06B3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1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Company>Microsoft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2018-12-04T09:42:00Z</dcterms:created>
  <dcterms:modified xsi:type="dcterms:W3CDTF">2018-12-04T09:51:00Z</dcterms:modified>
</cp:coreProperties>
</file>